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0E7" w:rsidRDefault="00DD20E7" w:rsidP="00DD20E7">
      <w:pPr>
        <w:suppressAutoHyphens/>
        <w:ind w:right="-1"/>
        <w:jc w:val="center"/>
        <w:rPr>
          <w:sz w:val="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2759710</wp:posOffset>
            </wp:positionH>
            <wp:positionV relativeFrom="paragraph">
              <wp:posOffset>-146685</wp:posOffset>
            </wp:positionV>
            <wp:extent cx="752475" cy="790575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0E7" w:rsidRDefault="00DD20E7" w:rsidP="00DD20E7">
      <w:pPr>
        <w:suppressAutoHyphens/>
        <w:ind w:right="-1"/>
        <w:jc w:val="center"/>
        <w:rPr>
          <w:sz w:val="8"/>
        </w:rPr>
      </w:pPr>
    </w:p>
    <w:p w:rsidR="00DD20E7" w:rsidRDefault="00DD20E7" w:rsidP="00DD20E7">
      <w:pPr>
        <w:suppressAutoHyphens/>
        <w:ind w:right="-1"/>
        <w:jc w:val="center"/>
        <w:rPr>
          <w:sz w:val="8"/>
        </w:rPr>
      </w:pPr>
    </w:p>
    <w:p w:rsidR="00DD20E7" w:rsidRDefault="00DD20E7" w:rsidP="00DD20E7">
      <w:pPr>
        <w:suppressAutoHyphens/>
        <w:ind w:right="-1"/>
        <w:jc w:val="center"/>
        <w:rPr>
          <w:sz w:val="8"/>
        </w:rPr>
      </w:pPr>
    </w:p>
    <w:p w:rsidR="00DD20E7" w:rsidRDefault="00DD20E7" w:rsidP="00DD20E7">
      <w:pPr>
        <w:suppressAutoHyphens/>
        <w:ind w:right="-1"/>
        <w:jc w:val="center"/>
        <w:rPr>
          <w:sz w:val="8"/>
        </w:rPr>
      </w:pPr>
    </w:p>
    <w:p w:rsidR="00DD20E7" w:rsidRDefault="00DD20E7" w:rsidP="00DD20E7">
      <w:pPr>
        <w:suppressAutoHyphens/>
        <w:ind w:right="-1"/>
        <w:jc w:val="center"/>
        <w:rPr>
          <w:sz w:val="8"/>
        </w:rPr>
      </w:pPr>
    </w:p>
    <w:p w:rsidR="00DD20E7" w:rsidRDefault="00DD20E7" w:rsidP="00DD20E7">
      <w:pPr>
        <w:suppressAutoHyphens/>
        <w:ind w:right="-1"/>
        <w:jc w:val="center"/>
        <w:rPr>
          <w:sz w:val="8"/>
        </w:rPr>
      </w:pPr>
    </w:p>
    <w:p w:rsidR="00DD20E7" w:rsidRDefault="00DD20E7" w:rsidP="00DD20E7">
      <w:pPr>
        <w:suppressAutoHyphens/>
        <w:ind w:right="-1"/>
        <w:jc w:val="center"/>
        <w:rPr>
          <w:sz w:val="8"/>
        </w:rPr>
      </w:pPr>
    </w:p>
    <w:p w:rsidR="00DD20E7" w:rsidRDefault="00DD20E7" w:rsidP="00DD20E7">
      <w:pPr>
        <w:suppressAutoHyphens/>
        <w:ind w:right="-1"/>
        <w:jc w:val="center"/>
        <w:rPr>
          <w:sz w:val="8"/>
        </w:rPr>
      </w:pPr>
    </w:p>
    <w:p w:rsidR="00DD20E7" w:rsidRDefault="00DD20E7" w:rsidP="00DD20E7">
      <w:pPr>
        <w:suppressAutoHyphens/>
        <w:ind w:right="-1"/>
        <w:jc w:val="center"/>
        <w:rPr>
          <w:sz w:val="8"/>
        </w:rPr>
      </w:pPr>
    </w:p>
    <w:p w:rsidR="00DD20E7" w:rsidRDefault="00DD20E7" w:rsidP="00DD20E7">
      <w:pPr>
        <w:suppressAutoHyphens/>
        <w:ind w:right="-1"/>
        <w:jc w:val="center"/>
        <w:rPr>
          <w:sz w:val="8"/>
        </w:rPr>
      </w:pPr>
    </w:p>
    <w:p w:rsidR="00DD20E7" w:rsidRDefault="00DD20E7" w:rsidP="00DD20E7">
      <w:pPr>
        <w:pStyle w:val="a8"/>
        <w:suppressAutoHyphens/>
        <w:ind w:right="-1"/>
        <w:rPr>
          <w:sz w:val="16"/>
        </w:rPr>
      </w:pPr>
    </w:p>
    <w:p w:rsidR="00DD20E7" w:rsidRDefault="00DD20E7" w:rsidP="00DD20E7">
      <w:pPr>
        <w:suppressAutoHyphens/>
        <w:ind w:left="-567"/>
        <w:rPr>
          <w:sz w:val="8"/>
        </w:rPr>
      </w:pPr>
    </w:p>
    <w:p w:rsidR="00DD20E7" w:rsidRDefault="00DD20E7" w:rsidP="00DD20E7">
      <w:pPr>
        <w:suppressAutoHyphens/>
        <w:ind w:right="-185"/>
        <w:jc w:val="center"/>
      </w:pPr>
      <w:r>
        <w:rPr>
          <w:b/>
          <w:szCs w:val="28"/>
        </w:rPr>
        <w:t>ТЕРРИТОРИАЛЬНАЯ ИЗБИРАТЕЛЬНАЯ КОМИССИЯ</w:t>
      </w:r>
    </w:p>
    <w:p w:rsidR="00DD20E7" w:rsidRDefault="00FE139D" w:rsidP="00DD20E7">
      <w:pPr>
        <w:suppressAutoHyphens/>
        <w:jc w:val="center"/>
      </w:pPr>
      <w:r>
        <w:rPr>
          <w:b/>
          <w:szCs w:val="28"/>
        </w:rPr>
        <w:t>МИЛЛЕРОВСКОГО</w:t>
      </w:r>
      <w:r w:rsidR="00DD20E7">
        <w:rPr>
          <w:b/>
          <w:szCs w:val="28"/>
        </w:rPr>
        <w:t xml:space="preserve"> РАЙОНА РОСТОВСКОЙ ОБЛАСТИ</w:t>
      </w:r>
    </w:p>
    <w:p w:rsidR="00DD20E7" w:rsidRDefault="00DD20E7" w:rsidP="00DD20E7">
      <w:pPr>
        <w:suppressAutoHyphens/>
        <w:jc w:val="center"/>
        <w:rPr>
          <w:b/>
          <w:i/>
          <w:sz w:val="18"/>
          <w:szCs w:val="18"/>
        </w:rPr>
      </w:pPr>
    </w:p>
    <w:p w:rsidR="00DD20E7" w:rsidRDefault="00DD20E7" w:rsidP="00DD20E7">
      <w:pPr>
        <w:tabs>
          <w:tab w:val="left" w:pos="750"/>
          <w:tab w:val="left" w:pos="900"/>
        </w:tabs>
        <w:suppressAutoHyphens/>
        <w:rPr>
          <w:b/>
          <w:i/>
          <w:sz w:val="18"/>
          <w:szCs w:val="28"/>
        </w:rPr>
      </w:pPr>
    </w:p>
    <w:p w:rsidR="00DD20E7" w:rsidRDefault="00DD20E7" w:rsidP="00DD20E7">
      <w:pPr>
        <w:tabs>
          <w:tab w:val="left" w:pos="750"/>
          <w:tab w:val="left" w:pos="900"/>
        </w:tabs>
        <w:suppressAutoHyphens/>
        <w:jc w:val="center"/>
      </w:pPr>
      <w:r>
        <w:rPr>
          <w:b/>
          <w:szCs w:val="28"/>
        </w:rPr>
        <w:t>ПОСТАНОВЛЕНИЕ</w:t>
      </w:r>
    </w:p>
    <w:p w:rsidR="00DD20E7" w:rsidRDefault="00DD20E7" w:rsidP="00DD20E7">
      <w:pPr>
        <w:tabs>
          <w:tab w:val="left" w:pos="750"/>
          <w:tab w:val="left" w:pos="900"/>
        </w:tabs>
        <w:suppressAutoHyphens/>
        <w:jc w:val="center"/>
        <w:rPr>
          <w:b/>
          <w:szCs w:val="28"/>
        </w:rPr>
      </w:pPr>
    </w:p>
    <w:p w:rsidR="00DD20E7" w:rsidRDefault="00FE139D" w:rsidP="00DD20E7">
      <w:pPr>
        <w:tabs>
          <w:tab w:val="left" w:pos="750"/>
          <w:tab w:val="left" w:pos="900"/>
        </w:tabs>
        <w:suppressAutoHyphens/>
      </w:pPr>
      <w:r>
        <w:rPr>
          <w:szCs w:val="28"/>
        </w:rPr>
        <w:t xml:space="preserve">7 марта 2018 года </w:t>
      </w:r>
      <w:r w:rsidR="00DD20E7">
        <w:rPr>
          <w:szCs w:val="28"/>
        </w:rPr>
        <w:t xml:space="preserve">                                                                                № </w:t>
      </w:r>
      <w:r>
        <w:rPr>
          <w:szCs w:val="28"/>
        </w:rPr>
        <w:t>67-1</w:t>
      </w:r>
    </w:p>
    <w:p w:rsidR="00DE5198" w:rsidRDefault="00DE5198" w:rsidP="00DE5198">
      <w:pPr>
        <w:tabs>
          <w:tab w:val="left" w:pos="750"/>
          <w:tab w:val="left" w:pos="900"/>
        </w:tabs>
        <w:suppressAutoHyphens/>
        <w:ind w:right="-185"/>
        <w:jc w:val="center"/>
      </w:pPr>
      <w:r>
        <w:t>г. Миллерово</w:t>
      </w:r>
    </w:p>
    <w:p w:rsidR="00DD20E7" w:rsidRDefault="00DD20E7" w:rsidP="00DD20E7">
      <w:pPr>
        <w:tabs>
          <w:tab w:val="left" w:pos="750"/>
          <w:tab w:val="left" w:pos="900"/>
        </w:tabs>
        <w:suppressAutoHyphens/>
        <w:ind w:right="-185"/>
        <w:jc w:val="center"/>
      </w:pPr>
      <w:bookmarkStart w:id="0" w:name="_GoBack"/>
      <w:bookmarkEnd w:id="0"/>
    </w:p>
    <w:tbl>
      <w:tblPr>
        <w:tblW w:w="0" w:type="auto"/>
        <w:tblInd w:w="2376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DD20E7" w:rsidTr="003F07A7">
        <w:trPr>
          <w:trHeight w:val="1549"/>
        </w:trPr>
        <w:tc>
          <w:tcPr>
            <w:tcW w:w="5387" w:type="dxa"/>
            <w:shd w:val="clear" w:color="auto" w:fill="auto"/>
          </w:tcPr>
          <w:p w:rsidR="00DD20E7" w:rsidRDefault="00DD20E7" w:rsidP="00FE139D">
            <w:pPr>
              <w:suppressAutoHyphens/>
              <w:jc w:val="both"/>
              <w:rPr>
                <w:b/>
                <w:szCs w:val="28"/>
              </w:rPr>
            </w:pPr>
            <w:r w:rsidRPr="00FB5DB2">
              <w:rPr>
                <w:b/>
              </w:rPr>
              <w:t xml:space="preserve">О регистрации </w:t>
            </w:r>
            <w:r>
              <w:rPr>
                <w:b/>
              </w:rPr>
              <w:t xml:space="preserve">кандидата в депутаты Собрания депутатов </w:t>
            </w:r>
            <w:r w:rsidR="00FE139D">
              <w:rPr>
                <w:b/>
              </w:rPr>
              <w:t xml:space="preserve">Миллеровского района шестого </w:t>
            </w:r>
            <w:r>
              <w:rPr>
                <w:b/>
                <w:szCs w:val="28"/>
              </w:rPr>
              <w:t xml:space="preserve">созыва по </w:t>
            </w:r>
            <w:r w:rsidR="00FE139D">
              <w:rPr>
                <w:b/>
                <w:szCs w:val="28"/>
              </w:rPr>
              <w:t xml:space="preserve">одномандатному </w:t>
            </w:r>
            <w:r w:rsidR="007619F3">
              <w:rPr>
                <w:b/>
                <w:szCs w:val="28"/>
              </w:rPr>
              <w:t xml:space="preserve">избирательному </w:t>
            </w:r>
            <w:r>
              <w:rPr>
                <w:b/>
                <w:szCs w:val="28"/>
              </w:rPr>
              <w:t>округу №</w:t>
            </w:r>
            <w:r w:rsidR="007619F3">
              <w:rPr>
                <w:b/>
                <w:szCs w:val="28"/>
              </w:rPr>
              <w:t xml:space="preserve"> </w:t>
            </w:r>
            <w:r w:rsidR="00FE139D">
              <w:rPr>
                <w:b/>
                <w:szCs w:val="28"/>
              </w:rPr>
              <w:t>11 Сидоренко Натальи Алексеевны</w:t>
            </w:r>
          </w:p>
        </w:tc>
      </w:tr>
    </w:tbl>
    <w:p w:rsidR="00C87113" w:rsidRDefault="00C87113" w:rsidP="00C87113">
      <w:pPr>
        <w:pStyle w:val="a6"/>
        <w:suppressAutoHyphens/>
        <w:spacing w:before="0" w:after="0"/>
        <w:ind w:right="28" w:firstLine="851"/>
        <w:jc w:val="both"/>
        <w:rPr>
          <w:b w:val="0"/>
          <w:spacing w:val="0"/>
          <w:sz w:val="28"/>
        </w:rPr>
      </w:pPr>
    </w:p>
    <w:p w:rsidR="007619F3" w:rsidRDefault="007619F3" w:rsidP="00C87113">
      <w:pPr>
        <w:pStyle w:val="a6"/>
        <w:suppressAutoHyphens/>
        <w:spacing w:before="0" w:after="0"/>
        <w:ind w:right="28" w:firstLine="851"/>
        <w:jc w:val="both"/>
        <w:rPr>
          <w:b w:val="0"/>
          <w:spacing w:val="0"/>
          <w:sz w:val="28"/>
        </w:rPr>
      </w:pPr>
      <w:r w:rsidRPr="007619F3">
        <w:rPr>
          <w:b w:val="0"/>
          <w:spacing w:val="0"/>
          <w:sz w:val="28"/>
        </w:rPr>
        <w:t>Проверив соответствие порядка выдвижения кандидата в депутаты</w:t>
      </w:r>
      <w:r>
        <w:rPr>
          <w:b w:val="0"/>
          <w:spacing w:val="0"/>
          <w:sz w:val="28"/>
        </w:rPr>
        <w:t xml:space="preserve"> </w:t>
      </w:r>
      <w:r w:rsidR="00FE139D" w:rsidRPr="00FE139D">
        <w:rPr>
          <w:b w:val="0"/>
          <w:spacing w:val="0"/>
          <w:sz w:val="28"/>
        </w:rPr>
        <w:t>Собрания депутатов Миллеровского района шестого созыва по одномандатному избирательному округу № 11 Сидоренко Натальи Алексеевны</w:t>
      </w:r>
      <w:r>
        <w:rPr>
          <w:b w:val="0"/>
          <w:spacing w:val="0"/>
          <w:sz w:val="28"/>
        </w:rPr>
        <w:t xml:space="preserve">, а также документов, представленных в </w:t>
      </w:r>
      <w:r w:rsidRPr="007619F3">
        <w:rPr>
          <w:b w:val="0"/>
          <w:spacing w:val="0"/>
          <w:sz w:val="28"/>
        </w:rPr>
        <w:t>Территориальн</w:t>
      </w:r>
      <w:r>
        <w:rPr>
          <w:b w:val="0"/>
          <w:spacing w:val="0"/>
          <w:sz w:val="28"/>
        </w:rPr>
        <w:t>ую</w:t>
      </w:r>
      <w:r w:rsidRPr="007619F3">
        <w:rPr>
          <w:b w:val="0"/>
          <w:spacing w:val="0"/>
          <w:sz w:val="28"/>
        </w:rPr>
        <w:t xml:space="preserve"> избирательн</w:t>
      </w:r>
      <w:r>
        <w:rPr>
          <w:b w:val="0"/>
          <w:spacing w:val="0"/>
          <w:sz w:val="28"/>
        </w:rPr>
        <w:t>ую</w:t>
      </w:r>
      <w:r w:rsidRPr="007619F3">
        <w:rPr>
          <w:b w:val="0"/>
          <w:spacing w:val="0"/>
          <w:sz w:val="28"/>
        </w:rPr>
        <w:t xml:space="preserve"> комисси</w:t>
      </w:r>
      <w:r>
        <w:rPr>
          <w:b w:val="0"/>
          <w:spacing w:val="0"/>
          <w:sz w:val="28"/>
        </w:rPr>
        <w:t>ю</w:t>
      </w:r>
      <w:r w:rsidRPr="007619F3">
        <w:rPr>
          <w:b w:val="0"/>
          <w:spacing w:val="0"/>
          <w:sz w:val="28"/>
        </w:rPr>
        <w:t xml:space="preserve"> </w:t>
      </w:r>
      <w:r w:rsidR="00FE139D">
        <w:rPr>
          <w:b w:val="0"/>
          <w:spacing w:val="0"/>
          <w:sz w:val="28"/>
        </w:rPr>
        <w:t>Миллеровского</w:t>
      </w:r>
      <w:r w:rsidRPr="007619F3">
        <w:rPr>
          <w:b w:val="0"/>
          <w:spacing w:val="0"/>
          <w:sz w:val="28"/>
        </w:rPr>
        <w:t xml:space="preserve"> района  Ростовской области</w:t>
      </w:r>
      <w:r>
        <w:rPr>
          <w:b w:val="0"/>
          <w:spacing w:val="0"/>
          <w:sz w:val="28"/>
        </w:rPr>
        <w:t xml:space="preserve"> для </w:t>
      </w:r>
      <w:r w:rsidR="00CF5A4E">
        <w:rPr>
          <w:b w:val="0"/>
          <w:spacing w:val="0"/>
          <w:sz w:val="28"/>
        </w:rPr>
        <w:t xml:space="preserve">уведомления о выдвижении и регистрации кандидата, </w:t>
      </w:r>
      <w:r w:rsidR="00CF5A4E" w:rsidRPr="00CF5A4E">
        <w:rPr>
          <w:b w:val="0"/>
          <w:spacing w:val="0"/>
          <w:sz w:val="28"/>
        </w:rPr>
        <w:t>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Федерации», Областного закона от 12</w:t>
      </w:r>
      <w:r w:rsidR="00CF5A4E">
        <w:rPr>
          <w:b w:val="0"/>
          <w:spacing w:val="0"/>
          <w:sz w:val="28"/>
        </w:rPr>
        <w:t>.05.</w:t>
      </w:r>
      <w:r w:rsidR="00CF5A4E" w:rsidRPr="00CF5A4E">
        <w:rPr>
          <w:b w:val="0"/>
          <w:spacing w:val="0"/>
          <w:sz w:val="28"/>
        </w:rPr>
        <w:t>2016</w:t>
      </w:r>
      <w:r w:rsidR="00CF5A4E">
        <w:rPr>
          <w:b w:val="0"/>
          <w:spacing w:val="0"/>
          <w:sz w:val="28"/>
        </w:rPr>
        <w:t xml:space="preserve"> </w:t>
      </w:r>
      <w:r w:rsidR="00CF5A4E" w:rsidRPr="00CF5A4E">
        <w:rPr>
          <w:b w:val="0"/>
          <w:spacing w:val="0"/>
          <w:sz w:val="28"/>
        </w:rPr>
        <w:t>№ 525-ЗС «О выборах и референдумах в Ростовской области»</w:t>
      </w:r>
      <w:r w:rsidR="00CF5A4E">
        <w:rPr>
          <w:b w:val="0"/>
          <w:spacing w:val="0"/>
          <w:sz w:val="28"/>
        </w:rPr>
        <w:t>, в соответствии со</w:t>
      </w:r>
      <w:r w:rsidR="00CF5A4E" w:rsidRPr="00CF5A4E">
        <w:rPr>
          <w:b w:val="0"/>
          <w:spacing w:val="0"/>
          <w:sz w:val="28"/>
        </w:rPr>
        <w:t xml:space="preserve"> статьями 25, 38 указанного Федерального закона, статьями 16, 33 указанного Областного закон</w:t>
      </w:r>
      <w:r w:rsidR="00CF5A4E">
        <w:rPr>
          <w:b w:val="0"/>
          <w:spacing w:val="0"/>
          <w:sz w:val="28"/>
        </w:rPr>
        <w:t>а</w:t>
      </w:r>
    </w:p>
    <w:p w:rsidR="00FE139D" w:rsidRDefault="00FE139D" w:rsidP="00FE139D">
      <w:pPr>
        <w:pStyle w:val="a9"/>
        <w:suppressAutoHyphens/>
        <w:ind w:left="0"/>
        <w:jc w:val="center"/>
        <w:rPr>
          <w:kern w:val="28"/>
        </w:rPr>
      </w:pPr>
    </w:p>
    <w:p w:rsidR="00FE139D" w:rsidRDefault="009408E1" w:rsidP="00FE139D">
      <w:pPr>
        <w:pStyle w:val="a9"/>
        <w:suppressAutoHyphens/>
        <w:ind w:left="0"/>
        <w:jc w:val="center"/>
        <w:rPr>
          <w:kern w:val="28"/>
        </w:rPr>
      </w:pPr>
      <w:r w:rsidRPr="009408E1">
        <w:rPr>
          <w:kern w:val="28"/>
        </w:rPr>
        <w:t xml:space="preserve">Территориальная избирательная комиссия </w:t>
      </w:r>
      <w:r w:rsidR="00FE139D">
        <w:rPr>
          <w:kern w:val="28"/>
        </w:rPr>
        <w:t xml:space="preserve">Миллеровского </w:t>
      </w:r>
      <w:r w:rsidRPr="009408E1">
        <w:rPr>
          <w:kern w:val="28"/>
        </w:rPr>
        <w:t xml:space="preserve">района  </w:t>
      </w:r>
    </w:p>
    <w:p w:rsidR="009408E1" w:rsidRDefault="009408E1" w:rsidP="00FE139D">
      <w:pPr>
        <w:pStyle w:val="a9"/>
        <w:suppressAutoHyphens/>
        <w:ind w:left="0"/>
        <w:jc w:val="center"/>
        <w:rPr>
          <w:szCs w:val="28"/>
        </w:rPr>
      </w:pPr>
      <w:r w:rsidRPr="009408E1">
        <w:rPr>
          <w:kern w:val="28"/>
        </w:rPr>
        <w:t>Ростовской области ПОСТАНОВЛЯЕТ</w:t>
      </w:r>
      <w:r>
        <w:rPr>
          <w:szCs w:val="28"/>
        </w:rPr>
        <w:t>:</w:t>
      </w:r>
    </w:p>
    <w:p w:rsidR="00FE139D" w:rsidRDefault="00FE139D" w:rsidP="00FE139D">
      <w:pPr>
        <w:pStyle w:val="a9"/>
        <w:suppressAutoHyphens/>
        <w:ind w:left="0"/>
        <w:jc w:val="center"/>
        <w:rPr>
          <w:szCs w:val="28"/>
        </w:rPr>
      </w:pPr>
    </w:p>
    <w:p w:rsidR="009408E1" w:rsidRDefault="009408E1" w:rsidP="00FE139D">
      <w:pPr>
        <w:pStyle w:val="a9"/>
        <w:suppressAutoHyphens/>
        <w:ind w:left="0" w:firstLine="708"/>
        <w:jc w:val="both"/>
        <w:rPr>
          <w:szCs w:val="28"/>
        </w:rPr>
      </w:pPr>
      <w:r>
        <w:t xml:space="preserve">1. Зарегистрировать </w:t>
      </w:r>
      <w:r w:rsidR="00550332">
        <w:t>Сидоренко Наталь</w:t>
      </w:r>
      <w:r w:rsidR="00000101">
        <w:t>ю</w:t>
      </w:r>
      <w:r w:rsidR="00550332">
        <w:t xml:space="preserve"> Алексеевн</w:t>
      </w:r>
      <w:r w:rsidR="00000101">
        <w:t>у</w:t>
      </w:r>
      <w:r>
        <w:rPr>
          <w:bCs/>
          <w:szCs w:val="24"/>
        </w:rPr>
        <w:t xml:space="preserve">, </w:t>
      </w:r>
      <w:r w:rsidR="00550332">
        <w:rPr>
          <w:bCs/>
          <w:szCs w:val="24"/>
        </w:rPr>
        <w:t xml:space="preserve">1984 </w:t>
      </w:r>
      <w:r>
        <w:rPr>
          <w:bCs/>
          <w:szCs w:val="24"/>
        </w:rPr>
        <w:t>года рождения, проживающ</w:t>
      </w:r>
      <w:r w:rsidR="00550332">
        <w:rPr>
          <w:bCs/>
          <w:szCs w:val="24"/>
        </w:rPr>
        <w:t>ую</w:t>
      </w:r>
      <w:r>
        <w:rPr>
          <w:bCs/>
          <w:szCs w:val="24"/>
        </w:rPr>
        <w:t xml:space="preserve">: </w:t>
      </w:r>
      <w:r w:rsidRPr="00BA5DDF">
        <w:rPr>
          <w:bCs/>
          <w:szCs w:val="24"/>
        </w:rPr>
        <w:t xml:space="preserve">Ростовская область, </w:t>
      </w:r>
      <w:r w:rsidR="00550332" w:rsidRPr="00BA5DDF">
        <w:rPr>
          <w:bCs/>
          <w:szCs w:val="24"/>
        </w:rPr>
        <w:t xml:space="preserve">Миллеровский </w:t>
      </w:r>
      <w:r w:rsidRPr="00BA5DDF">
        <w:rPr>
          <w:bCs/>
          <w:szCs w:val="24"/>
        </w:rPr>
        <w:t>район,</w:t>
      </w:r>
      <w:r w:rsidR="00EA33EE" w:rsidRPr="00BA5DDF">
        <w:rPr>
          <w:bCs/>
          <w:szCs w:val="24"/>
        </w:rPr>
        <w:t xml:space="preserve"> </w:t>
      </w:r>
      <w:proofErr w:type="spellStart"/>
      <w:r w:rsidR="00550332" w:rsidRPr="00BA5DDF">
        <w:rPr>
          <w:bCs/>
          <w:szCs w:val="24"/>
        </w:rPr>
        <w:t>сл.Греково</w:t>
      </w:r>
      <w:proofErr w:type="spellEnd"/>
      <w:r w:rsidR="00550332" w:rsidRPr="00BA5DDF">
        <w:rPr>
          <w:bCs/>
          <w:szCs w:val="24"/>
        </w:rPr>
        <w:t xml:space="preserve">, выдвинутую </w:t>
      </w:r>
      <w:r w:rsidR="00BA5DDF" w:rsidRPr="00BA5DDF">
        <w:rPr>
          <w:bCs/>
          <w:szCs w:val="24"/>
        </w:rPr>
        <w:t>из</w:t>
      </w:r>
      <w:r w:rsidR="00550332" w:rsidRPr="00BA5DDF">
        <w:rPr>
          <w:bCs/>
          <w:szCs w:val="24"/>
        </w:rPr>
        <w:t>бирательным объединением: Миллеровское местное отделение Партии «ЕДИНАЯ РОССИЯ»,</w:t>
      </w:r>
      <w:r w:rsidR="00550332">
        <w:rPr>
          <w:bCs/>
          <w:i/>
          <w:szCs w:val="24"/>
        </w:rPr>
        <w:t xml:space="preserve"> </w:t>
      </w:r>
      <w:r w:rsidR="00EA33EE">
        <w:rPr>
          <w:bCs/>
          <w:szCs w:val="24"/>
        </w:rPr>
        <w:t xml:space="preserve">кандидатом в депутаты </w:t>
      </w:r>
      <w:r w:rsidRPr="006002E4">
        <w:t xml:space="preserve">Собрания депутатов </w:t>
      </w:r>
      <w:r w:rsidR="00BA5DDF" w:rsidRPr="00BA5DDF">
        <w:t>Миллеровского района шестого созыва по одномандатному избирательному округу № 11</w:t>
      </w:r>
    </w:p>
    <w:p w:rsidR="00EA33EE" w:rsidRDefault="00945B35" w:rsidP="00FE139D">
      <w:pPr>
        <w:pStyle w:val="a9"/>
        <w:suppressAutoHyphens/>
        <w:ind w:left="0" w:firstLine="708"/>
        <w:jc w:val="both"/>
      </w:pPr>
      <w:r w:rsidRPr="00945B35">
        <w:t>Д</w:t>
      </w:r>
      <w:r>
        <w:t>а</w:t>
      </w:r>
      <w:r w:rsidRPr="00945B35">
        <w:t xml:space="preserve">та регистрации </w:t>
      </w:r>
      <w:r w:rsidR="00BA5DDF">
        <w:t>7 марта 2018 года</w:t>
      </w:r>
      <w:r w:rsidRPr="00945B35">
        <w:t>, время регистрации</w:t>
      </w:r>
      <w:r w:rsidR="00BA5DDF">
        <w:t xml:space="preserve"> 11 </w:t>
      </w:r>
      <w:r w:rsidR="00EA33EE">
        <w:t xml:space="preserve">часов </w:t>
      </w:r>
      <w:r w:rsidR="00BA5DDF">
        <w:t>10</w:t>
      </w:r>
      <w:r w:rsidR="00EA33EE">
        <w:t xml:space="preserve"> минут.</w:t>
      </w:r>
    </w:p>
    <w:p w:rsidR="00945B35" w:rsidRPr="00EA33EE" w:rsidRDefault="009408E1" w:rsidP="00FE139D">
      <w:pPr>
        <w:pStyle w:val="a9"/>
        <w:suppressAutoHyphens/>
        <w:ind w:left="0" w:firstLine="708"/>
        <w:jc w:val="both"/>
      </w:pPr>
      <w:r w:rsidRPr="00EA33EE">
        <w:lastRenderedPageBreak/>
        <w:t>2. </w:t>
      </w:r>
      <w:r w:rsidR="00945B35" w:rsidRPr="00EA33EE">
        <w:t>Выдать зарегистрированному кандидату удостоверение установленного образца.</w:t>
      </w:r>
    </w:p>
    <w:p w:rsidR="00E26911" w:rsidRDefault="00E26911" w:rsidP="00FE139D">
      <w:pPr>
        <w:pStyle w:val="a9"/>
        <w:suppressAutoHyphens/>
        <w:ind w:left="0" w:firstLine="708"/>
        <w:jc w:val="both"/>
      </w:pPr>
      <w:r>
        <w:t>3. Направить сведения о зарегистрированном кандидате в средства массовой информации.</w:t>
      </w:r>
    </w:p>
    <w:p w:rsidR="009408E1" w:rsidRPr="00EA33EE" w:rsidRDefault="00E26911" w:rsidP="00FE139D">
      <w:pPr>
        <w:pStyle w:val="a9"/>
        <w:suppressAutoHyphens/>
        <w:ind w:left="0" w:firstLine="708"/>
        <w:jc w:val="both"/>
      </w:pPr>
      <w:r>
        <w:t>4</w:t>
      </w:r>
      <w:r w:rsidR="00945B35" w:rsidRPr="00EA33EE">
        <w:t>.</w:t>
      </w:r>
      <w:r w:rsidR="00E8677D" w:rsidRPr="00EA33EE">
        <w:t> </w:t>
      </w:r>
      <w:r w:rsidR="009408E1" w:rsidRPr="00EA33EE">
        <w:t xml:space="preserve">Разместить настоящее постановление на сайте Территориальной избирательной комиссии </w:t>
      </w:r>
      <w:r w:rsidR="00BA5DDF">
        <w:t>Миллеровского</w:t>
      </w:r>
      <w:r w:rsidR="009408E1" w:rsidRPr="00EA33EE">
        <w:t xml:space="preserve"> района Ростовской области                                  в информационно-телекоммуникационной сети «Интернет».</w:t>
      </w:r>
    </w:p>
    <w:p w:rsidR="009408E1" w:rsidRPr="00EA33EE" w:rsidRDefault="00E26911" w:rsidP="00FE139D">
      <w:pPr>
        <w:pStyle w:val="a9"/>
        <w:suppressAutoHyphens/>
        <w:ind w:left="0" w:firstLine="708"/>
        <w:jc w:val="both"/>
      </w:pPr>
      <w:r>
        <w:t>5</w:t>
      </w:r>
      <w:r w:rsidR="009408E1" w:rsidRPr="00EA33EE">
        <w:t xml:space="preserve">. Контроль за исполнением настоящего постановления возложить </w:t>
      </w:r>
      <w:r w:rsidR="009408E1" w:rsidRPr="00EA33EE">
        <w:br/>
        <w:t>на</w:t>
      </w:r>
      <w:r w:rsidR="00BA5DDF">
        <w:t xml:space="preserve"> секретаря комиссии Т.В. Стрельникову</w:t>
      </w:r>
      <w:r w:rsidR="009408E1" w:rsidRPr="00EA33EE">
        <w:t>.</w:t>
      </w:r>
    </w:p>
    <w:p w:rsidR="009408E1" w:rsidRDefault="009408E1" w:rsidP="009408E1">
      <w:pPr>
        <w:suppressAutoHyphens/>
        <w:spacing w:after="60" w:line="360" w:lineRule="auto"/>
      </w:pPr>
    </w:p>
    <w:p w:rsidR="00BA5DDF" w:rsidRDefault="00BA5DDF" w:rsidP="00BA5DDF">
      <w:pPr>
        <w:suppressAutoHyphens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  <w:t xml:space="preserve">         А. Г. Чайкин</w:t>
      </w:r>
    </w:p>
    <w:p w:rsidR="00BA5DDF" w:rsidRDefault="00BA5DDF" w:rsidP="00BA5DDF">
      <w:pPr>
        <w:suppressAutoHyphens/>
      </w:pPr>
    </w:p>
    <w:p w:rsidR="00BA5DDF" w:rsidRDefault="00BA5DDF" w:rsidP="00BA5DDF">
      <w:pPr>
        <w:suppressAutoHyphens/>
        <w:rPr>
          <w:kern w:val="28"/>
        </w:rPr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Т. В. Стрельникова</w:t>
      </w:r>
    </w:p>
    <w:p w:rsidR="009408E1" w:rsidRDefault="009408E1" w:rsidP="009408E1"/>
    <w:p w:rsidR="00F504A4" w:rsidRDefault="00F504A4"/>
    <w:sectPr w:rsidR="00F504A4" w:rsidSect="003F07A7">
      <w:headerReference w:type="even" r:id="rId7"/>
      <w:headerReference w:type="default" r:id="rId8"/>
      <w:pgSz w:w="11906" w:h="16838"/>
      <w:pgMar w:top="1134" w:right="794" w:bottom="1134" w:left="1588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4DD" w:rsidRDefault="00AB34DD">
      <w:r>
        <w:separator/>
      </w:r>
    </w:p>
  </w:endnote>
  <w:endnote w:type="continuationSeparator" w:id="0">
    <w:p w:rsidR="00AB34DD" w:rsidRDefault="00AB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4DD" w:rsidRDefault="00AB34DD">
      <w:r>
        <w:separator/>
      </w:r>
    </w:p>
  </w:footnote>
  <w:footnote w:type="continuationSeparator" w:id="0">
    <w:p w:rsidR="00AB34DD" w:rsidRDefault="00AB3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3EE" w:rsidRDefault="00CD62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33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33EE" w:rsidRDefault="00EA33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3EE" w:rsidRDefault="00CD62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33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5198">
      <w:rPr>
        <w:rStyle w:val="a5"/>
        <w:noProof/>
      </w:rPr>
      <w:t>2</w:t>
    </w:r>
    <w:r>
      <w:rPr>
        <w:rStyle w:val="a5"/>
      </w:rPr>
      <w:fldChar w:fldCharType="end"/>
    </w:r>
  </w:p>
  <w:p w:rsidR="00EA33EE" w:rsidRDefault="00EA33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E7"/>
    <w:rsid w:val="00000101"/>
    <w:rsid w:val="0001142C"/>
    <w:rsid w:val="0001641F"/>
    <w:rsid w:val="00034FDC"/>
    <w:rsid w:val="00036B57"/>
    <w:rsid w:val="00067F06"/>
    <w:rsid w:val="0007439E"/>
    <w:rsid w:val="00075CAE"/>
    <w:rsid w:val="000839BC"/>
    <w:rsid w:val="000C747F"/>
    <w:rsid w:val="000E2B24"/>
    <w:rsid w:val="000F1D0E"/>
    <w:rsid w:val="00102D63"/>
    <w:rsid w:val="00117C73"/>
    <w:rsid w:val="00146891"/>
    <w:rsid w:val="00147451"/>
    <w:rsid w:val="001514DF"/>
    <w:rsid w:val="00154058"/>
    <w:rsid w:val="00174274"/>
    <w:rsid w:val="001742ED"/>
    <w:rsid w:val="001A5CE1"/>
    <w:rsid w:val="001D2E16"/>
    <w:rsid w:val="001D6FB9"/>
    <w:rsid w:val="001E5643"/>
    <w:rsid w:val="001E71D6"/>
    <w:rsid w:val="001E7609"/>
    <w:rsid w:val="0024693E"/>
    <w:rsid w:val="00246FFA"/>
    <w:rsid w:val="00260B47"/>
    <w:rsid w:val="00265131"/>
    <w:rsid w:val="00283042"/>
    <w:rsid w:val="00285FD1"/>
    <w:rsid w:val="002A649B"/>
    <w:rsid w:val="002D0A63"/>
    <w:rsid w:val="002D2BDD"/>
    <w:rsid w:val="00336F8A"/>
    <w:rsid w:val="003A34E6"/>
    <w:rsid w:val="003E6162"/>
    <w:rsid w:val="003E7DC6"/>
    <w:rsid w:val="003F07A7"/>
    <w:rsid w:val="003F2498"/>
    <w:rsid w:val="003F448B"/>
    <w:rsid w:val="00401B3A"/>
    <w:rsid w:val="00432FF6"/>
    <w:rsid w:val="004456D6"/>
    <w:rsid w:val="00452539"/>
    <w:rsid w:val="00452B16"/>
    <w:rsid w:val="004664FD"/>
    <w:rsid w:val="00473568"/>
    <w:rsid w:val="004A7C0E"/>
    <w:rsid w:val="004C686E"/>
    <w:rsid w:val="00530BE5"/>
    <w:rsid w:val="00550332"/>
    <w:rsid w:val="005A7A20"/>
    <w:rsid w:val="005B136B"/>
    <w:rsid w:val="005F17D1"/>
    <w:rsid w:val="005F18F9"/>
    <w:rsid w:val="00653FD4"/>
    <w:rsid w:val="006677E5"/>
    <w:rsid w:val="0068266C"/>
    <w:rsid w:val="00693009"/>
    <w:rsid w:val="006B5952"/>
    <w:rsid w:val="006E0EAC"/>
    <w:rsid w:val="006E1F3E"/>
    <w:rsid w:val="00732CCE"/>
    <w:rsid w:val="00741478"/>
    <w:rsid w:val="007532BA"/>
    <w:rsid w:val="0075686F"/>
    <w:rsid w:val="007619F3"/>
    <w:rsid w:val="00774A86"/>
    <w:rsid w:val="00777D8C"/>
    <w:rsid w:val="007811DB"/>
    <w:rsid w:val="00791725"/>
    <w:rsid w:val="007B0722"/>
    <w:rsid w:val="007B2D84"/>
    <w:rsid w:val="007D5011"/>
    <w:rsid w:val="007E4C62"/>
    <w:rsid w:val="007E4E51"/>
    <w:rsid w:val="007E6832"/>
    <w:rsid w:val="008264DB"/>
    <w:rsid w:val="008B175C"/>
    <w:rsid w:val="008C2180"/>
    <w:rsid w:val="009237C8"/>
    <w:rsid w:val="009265AD"/>
    <w:rsid w:val="009408E1"/>
    <w:rsid w:val="00945B35"/>
    <w:rsid w:val="009623D2"/>
    <w:rsid w:val="009B0BA9"/>
    <w:rsid w:val="009C1D35"/>
    <w:rsid w:val="00A0454D"/>
    <w:rsid w:val="00A04AEC"/>
    <w:rsid w:val="00A20472"/>
    <w:rsid w:val="00A24E18"/>
    <w:rsid w:val="00A312E5"/>
    <w:rsid w:val="00A34ED6"/>
    <w:rsid w:val="00A4158E"/>
    <w:rsid w:val="00A6383A"/>
    <w:rsid w:val="00A70464"/>
    <w:rsid w:val="00AB22AA"/>
    <w:rsid w:val="00AB34DD"/>
    <w:rsid w:val="00AD0932"/>
    <w:rsid w:val="00B46167"/>
    <w:rsid w:val="00B77230"/>
    <w:rsid w:val="00B83A84"/>
    <w:rsid w:val="00B9268C"/>
    <w:rsid w:val="00BA452F"/>
    <w:rsid w:val="00BA5DDF"/>
    <w:rsid w:val="00BC4587"/>
    <w:rsid w:val="00C20165"/>
    <w:rsid w:val="00C319A9"/>
    <w:rsid w:val="00C359DB"/>
    <w:rsid w:val="00C43A80"/>
    <w:rsid w:val="00C545C2"/>
    <w:rsid w:val="00C87113"/>
    <w:rsid w:val="00CB7216"/>
    <w:rsid w:val="00CD622D"/>
    <w:rsid w:val="00CF5A4E"/>
    <w:rsid w:val="00D63F26"/>
    <w:rsid w:val="00D901E7"/>
    <w:rsid w:val="00D94506"/>
    <w:rsid w:val="00D97FE0"/>
    <w:rsid w:val="00DA1E99"/>
    <w:rsid w:val="00DC0029"/>
    <w:rsid w:val="00DC0AFE"/>
    <w:rsid w:val="00DD0B71"/>
    <w:rsid w:val="00DD20E7"/>
    <w:rsid w:val="00DE5198"/>
    <w:rsid w:val="00E1534C"/>
    <w:rsid w:val="00E26911"/>
    <w:rsid w:val="00E34826"/>
    <w:rsid w:val="00E47F95"/>
    <w:rsid w:val="00E50DD8"/>
    <w:rsid w:val="00E61587"/>
    <w:rsid w:val="00E732B4"/>
    <w:rsid w:val="00E8677D"/>
    <w:rsid w:val="00EA0F02"/>
    <w:rsid w:val="00EA33EE"/>
    <w:rsid w:val="00EB4B1D"/>
    <w:rsid w:val="00EC443F"/>
    <w:rsid w:val="00F04DA0"/>
    <w:rsid w:val="00F250A5"/>
    <w:rsid w:val="00F2703F"/>
    <w:rsid w:val="00F504A4"/>
    <w:rsid w:val="00F60621"/>
    <w:rsid w:val="00F86BA7"/>
    <w:rsid w:val="00F87137"/>
    <w:rsid w:val="00FD0711"/>
    <w:rsid w:val="00FE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EF06F-0E0E-4BDF-885A-3CFDEF16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0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20E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D20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D20E7"/>
  </w:style>
  <w:style w:type="paragraph" w:styleId="a6">
    <w:name w:val="Body Text"/>
    <w:basedOn w:val="a"/>
    <w:link w:val="a7"/>
    <w:rsid w:val="00DD20E7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DD20E7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DD20E7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uiPriority w:val="99"/>
    <w:unhideWhenUsed/>
    <w:rsid w:val="009408E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9408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2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User</cp:lastModifiedBy>
  <cp:revision>7</cp:revision>
  <dcterms:created xsi:type="dcterms:W3CDTF">2018-03-06T06:57:00Z</dcterms:created>
  <dcterms:modified xsi:type="dcterms:W3CDTF">2018-03-07T08:39:00Z</dcterms:modified>
</cp:coreProperties>
</file>